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4A5" w:rsidRDefault="00B944A5" w:rsidP="00B944A5">
      <w:pPr>
        <w:spacing w:before="100" w:after="100"/>
        <w:rPr>
          <w:rFonts w:eastAsia="Arial" w:cs="Arial"/>
        </w:rPr>
      </w:pPr>
      <w:r>
        <w:rPr>
          <w:rFonts w:eastAsia="Arial" w:cs="Arial"/>
        </w:rPr>
        <w:t>The design of a new facility requires an efficient layout for the organization to meet its manufacturing objectives. Capacity planning is an integral part of designing a new facility because of the resources required to determine the appropriate layout requirements. This will be discussed in your chapter reading.</w:t>
      </w:r>
    </w:p>
    <w:p w:rsidR="00B944A5" w:rsidRDefault="00B944A5" w:rsidP="00B944A5">
      <w:pPr>
        <w:pStyle w:val="NormalWeb"/>
        <w:spacing w:before="0" w:after="0"/>
      </w:pPr>
    </w:p>
    <w:p w:rsidR="00B944A5" w:rsidRPr="005F1476" w:rsidRDefault="00B944A5" w:rsidP="00B944A5">
      <w:pPr>
        <w:pStyle w:val="Heading2"/>
      </w:pPr>
      <w:r w:rsidRPr="005F1476">
        <w:rPr>
          <w:rFonts w:eastAsia="Cabin"/>
        </w:rPr>
        <w:t>Competency Assessment</w:t>
      </w:r>
    </w:p>
    <w:p w:rsidR="00B944A5" w:rsidRDefault="00B944A5" w:rsidP="00B944A5">
      <w:pPr>
        <w:rPr>
          <w:rFonts w:eastAsia="Cabin"/>
        </w:rPr>
      </w:pPr>
    </w:p>
    <w:p w:rsidR="00B944A5" w:rsidRPr="002400FD" w:rsidRDefault="00B944A5" w:rsidP="00B944A5">
      <w:pPr>
        <w:rPr>
          <w:color w:val="0070C0"/>
        </w:rPr>
      </w:pPr>
      <w:r w:rsidRPr="002400FD">
        <w:rPr>
          <w:rFonts w:eastAsia="Cabin"/>
          <w:color w:val="0070C0"/>
        </w:rPr>
        <w:t>This Competency Assessment assesses the following outcome(s):</w:t>
      </w:r>
    </w:p>
    <w:p w:rsidR="00B944A5" w:rsidRDefault="00B944A5" w:rsidP="00B944A5">
      <w:pPr>
        <w:rPr>
          <w:rFonts w:eastAsia="Arial Unicode MS" w:cs="Arial Unicode MS"/>
          <w:b/>
          <w:bCs/>
          <w:szCs w:val="22"/>
          <w:u w:color="000000"/>
          <w:bdr w:val="nil"/>
        </w:rPr>
      </w:pPr>
    </w:p>
    <w:p w:rsidR="00B944A5" w:rsidRPr="00487E9D" w:rsidRDefault="00B944A5" w:rsidP="00B944A5">
      <w:pPr>
        <w:widowControl/>
        <w:pBdr>
          <w:top w:val="none" w:sz="0" w:space="0" w:color="auto"/>
          <w:left w:val="none" w:sz="0" w:space="0" w:color="auto"/>
          <w:bottom w:val="none" w:sz="0" w:space="0" w:color="auto"/>
          <w:right w:val="none" w:sz="0" w:space="0" w:color="auto"/>
          <w:between w:val="none" w:sz="0" w:space="0" w:color="auto"/>
        </w:pBdr>
        <w:rPr>
          <w:rFonts w:ascii="Times New Roman" w:hAnsi="Times New Roman"/>
          <w:szCs w:val="22"/>
        </w:rPr>
      </w:pPr>
      <w:r w:rsidRPr="00487E9D">
        <w:rPr>
          <w:rFonts w:cs="Arial"/>
          <w:b/>
          <w:bCs/>
          <w:szCs w:val="22"/>
        </w:rPr>
        <w:t>MT435M6</w:t>
      </w:r>
      <w:r>
        <w:rPr>
          <w:rFonts w:cs="Arial"/>
          <w:b/>
          <w:bCs/>
          <w:szCs w:val="22"/>
        </w:rPr>
        <w:t>-6</w:t>
      </w:r>
      <w:r w:rsidRPr="00487E9D">
        <w:rPr>
          <w:rFonts w:cs="Arial"/>
          <w:b/>
          <w:bCs/>
          <w:szCs w:val="22"/>
        </w:rPr>
        <w:t xml:space="preserve">: </w:t>
      </w:r>
      <w:r w:rsidRPr="00487E9D">
        <w:rPr>
          <w:rFonts w:cs="Arial"/>
          <w:szCs w:val="22"/>
        </w:rPr>
        <w:t>Create a facility design within an operations management environment.</w:t>
      </w:r>
    </w:p>
    <w:p w:rsidR="00B944A5" w:rsidRPr="00487E9D" w:rsidRDefault="00B944A5" w:rsidP="00B944A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487E9D">
        <w:rPr>
          <w:rFonts w:cs="Arial"/>
          <w:color w:val="auto"/>
          <w:szCs w:val="22"/>
        </w:rPr>
        <w:t>Design is an important aspect in business. As applied to operations management, this is primarily product design and service design, and in a supporting role, facility design.</w:t>
      </w:r>
    </w:p>
    <w:p w:rsidR="00B944A5" w:rsidRPr="00487E9D" w:rsidRDefault="00B944A5" w:rsidP="00B944A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487E9D">
        <w:rPr>
          <w:rFonts w:cs="Arial"/>
          <w:color w:val="auto"/>
          <w:szCs w:val="22"/>
        </w:rPr>
        <w:t xml:space="preserve">In this </w:t>
      </w:r>
      <w:r>
        <w:rPr>
          <w:rFonts w:cs="Arial"/>
          <w:color w:val="auto"/>
          <w:szCs w:val="22"/>
        </w:rPr>
        <w:t>a</w:t>
      </w:r>
      <w:r w:rsidRPr="00487E9D">
        <w:rPr>
          <w:rFonts w:cs="Arial"/>
          <w:color w:val="auto"/>
          <w:szCs w:val="22"/>
        </w:rPr>
        <w:t>ssessment, you will apply critical thinking to the application of design to operations management in an informative essay in which you specifically address the topics listed below.</w:t>
      </w:r>
    </w:p>
    <w:p w:rsidR="00B944A5" w:rsidRPr="00487E9D" w:rsidRDefault="00B944A5" w:rsidP="00B944A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487E9D">
        <w:rPr>
          <w:rFonts w:cs="Arial"/>
          <w:color w:val="auto"/>
          <w:szCs w:val="22"/>
        </w:rPr>
        <w:t xml:space="preserve">You can select an operations management environment of your own </w:t>
      </w:r>
      <w:proofErr w:type="gramStart"/>
      <w:r w:rsidRPr="00487E9D">
        <w:rPr>
          <w:rFonts w:cs="Arial"/>
          <w:color w:val="auto"/>
          <w:szCs w:val="22"/>
        </w:rPr>
        <w:t>choosing,</w:t>
      </w:r>
      <w:proofErr w:type="gramEnd"/>
      <w:r w:rsidRPr="00487E9D">
        <w:rPr>
          <w:rFonts w:cs="Arial"/>
          <w:color w:val="auto"/>
          <w:szCs w:val="22"/>
        </w:rPr>
        <w:t xml:space="preserve"> however ensure it is realistic and real world applicable, reflecting good judgment, business sense, and critical thinking skills. Consider the following topic and follow the instructions below</w:t>
      </w:r>
      <w:proofErr w:type="gramStart"/>
      <w:r w:rsidRPr="00487E9D">
        <w:rPr>
          <w:rFonts w:cs="Arial"/>
          <w:color w:val="auto"/>
          <w:szCs w:val="22"/>
        </w:rPr>
        <w:t>;</w:t>
      </w:r>
      <w:proofErr w:type="gramEnd"/>
      <w:r w:rsidRPr="00487E9D">
        <w:rPr>
          <w:rFonts w:cs="Arial"/>
          <w:color w:val="auto"/>
          <w:szCs w:val="22"/>
        </w:rPr>
        <w:t xml:space="preserve"> remembering to complete all elements of your </w:t>
      </w:r>
      <w:r>
        <w:rPr>
          <w:rFonts w:cs="Arial"/>
          <w:color w:val="auto"/>
          <w:szCs w:val="22"/>
        </w:rPr>
        <w:t>a</w:t>
      </w:r>
      <w:r w:rsidRPr="00487E9D">
        <w:rPr>
          <w:rFonts w:cs="Arial"/>
          <w:color w:val="auto"/>
          <w:szCs w:val="22"/>
        </w:rPr>
        <w:t>ssessment: </w:t>
      </w:r>
    </w:p>
    <w:p w:rsidR="00B944A5" w:rsidRPr="00487E9D" w:rsidRDefault="00B944A5" w:rsidP="00B944A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487E9D">
        <w:rPr>
          <w:rFonts w:cs="Arial"/>
          <w:b/>
          <w:bCs/>
          <w:color w:val="auto"/>
          <w:szCs w:val="22"/>
        </w:rPr>
        <w:t>Facility Design</w:t>
      </w:r>
    </w:p>
    <w:p w:rsidR="00B944A5" w:rsidRPr="00487E9D" w:rsidRDefault="00B944A5" w:rsidP="00B944A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487E9D">
        <w:rPr>
          <w:rFonts w:cs="Arial"/>
          <w:color w:val="auto"/>
          <w:szCs w:val="22"/>
        </w:rPr>
        <w:t>Create a facility design within an operations management environment, using real world research to support your work. At the beginning of your paper, introduce your planned work, to include a description of the elements of the facility design, that you selected to focus on, and how you plan to apply it to a real world scenario.</w:t>
      </w:r>
    </w:p>
    <w:p w:rsidR="00B944A5" w:rsidRPr="00487E9D" w:rsidRDefault="00B944A5" w:rsidP="00B944A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Style w:val="None"/>
          <w:rFonts w:ascii="Times New Roman" w:hAnsi="Times New Roman"/>
          <w:color w:val="auto"/>
          <w:szCs w:val="22"/>
        </w:rPr>
      </w:pPr>
      <w:r w:rsidRPr="00487E9D">
        <w:rPr>
          <w:rFonts w:cs="Arial"/>
          <w:color w:val="auto"/>
          <w:szCs w:val="22"/>
        </w:rPr>
        <w:t>Ensure each topic is covered to appropriate breadth and depth demonstrating knowledge of the module concept and critical thinking skills. Any diagrams or design elements should take up no more than 1/2 a page, allowing at a minimum a 1-1/2 pages of narrative to accompany and demonstrate critical thinking skills related to the diagram or design element created as part of your Assessment.</w:t>
      </w:r>
    </w:p>
    <w:p w:rsidR="00E06750" w:rsidRDefault="00E06750">
      <w:bookmarkStart w:id="0" w:name="_GoBack"/>
      <w:bookmarkEnd w:id="0"/>
    </w:p>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bin">
    <w:altName w:val="Times New Roman"/>
    <w:charset w:val="00"/>
    <w:family w:val="auto"/>
    <w:pitch w:val="default"/>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4A5"/>
    <w:rsid w:val="00B944A5"/>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89C66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944A5"/>
    <w:pPr>
      <w:widowControl w:val="0"/>
      <w:pBdr>
        <w:top w:val="nil"/>
        <w:left w:val="nil"/>
        <w:bottom w:val="nil"/>
        <w:right w:val="nil"/>
        <w:between w:val="nil"/>
      </w:pBdr>
    </w:pPr>
    <w:rPr>
      <w:rFonts w:ascii="Arial" w:eastAsia="Times New Roman" w:hAnsi="Arial" w:cs="Times New Roman"/>
      <w:color w:val="000000"/>
      <w:sz w:val="22"/>
    </w:rPr>
  </w:style>
  <w:style w:type="paragraph" w:styleId="Heading2">
    <w:name w:val="heading 2"/>
    <w:basedOn w:val="Normal"/>
    <w:next w:val="Normal"/>
    <w:link w:val="Heading2Char"/>
    <w:rsid w:val="00B944A5"/>
    <w:pPr>
      <w:keepNext/>
      <w:keepLines/>
      <w:spacing w:before="360" w:after="80"/>
      <w:outlineLvl w:val="1"/>
    </w:pPr>
    <w:rPr>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944A5"/>
    <w:rPr>
      <w:rFonts w:ascii="Arial" w:eastAsia="Times New Roman" w:hAnsi="Arial" w:cs="Times New Roman"/>
      <w:b/>
      <w:color w:val="000000"/>
      <w:sz w:val="36"/>
      <w:szCs w:val="36"/>
    </w:rPr>
  </w:style>
  <w:style w:type="character" w:customStyle="1" w:styleId="None">
    <w:name w:val="None"/>
    <w:rsid w:val="00B944A5"/>
  </w:style>
  <w:style w:type="paragraph" w:styleId="NormalWeb">
    <w:name w:val="Normal (Web)"/>
    <w:uiPriority w:val="99"/>
    <w:rsid w:val="00B944A5"/>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944A5"/>
    <w:pPr>
      <w:widowControl w:val="0"/>
      <w:pBdr>
        <w:top w:val="nil"/>
        <w:left w:val="nil"/>
        <w:bottom w:val="nil"/>
        <w:right w:val="nil"/>
        <w:between w:val="nil"/>
      </w:pBdr>
    </w:pPr>
    <w:rPr>
      <w:rFonts w:ascii="Arial" w:eastAsia="Times New Roman" w:hAnsi="Arial" w:cs="Times New Roman"/>
      <w:color w:val="000000"/>
      <w:sz w:val="22"/>
    </w:rPr>
  </w:style>
  <w:style w:type="paragraph" w:styleId="Heading2">
    <w:name w:val="heading 2"/>
    <w:basedOn w:val="Normal"/>
    <w:next w:val="Normal"/>
    <w:link w:val="Heading2Char"/>
    <w:rsid w:val="00B944A5"/>
    <w:pPr>
      <w:keepNext/>
      <w:keepLines/>
      <w:spacing w:before="360" w:after="80"/>
      <w:outlineLvl w:val="1"/>
    </w:pPr>
    <w:rPr>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944A5"/>
    <w:rPr>
      <w:rFonts w:ascii="Arial" w:eastAsia="Times New Roman" w:hAnsi="Arial" w:cs="Times New Roman"/>
      <w:b/>
      <w:color w:val="000000"/>
      <w:sz w:val="36"/>
      <w:szCs w:val="36"/>
    </w:rPr>
  </w:style>
  <w:style w:type="character" w:customStyle="1" w:styleId="None">
    <w:name w:val="None"/>
    <w:rsid w:val="00B944A5"/>
  </w:style>
  <w:style w:type="paragraph" w:styleId="NormalWeb">
    <w:name w:val="Normal (Web)"/>
    <w:uiPriority w:val="99"/>
    <w:rsid w:val="00B944A5"/>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285</Words>
  <Characters>1627</Characters>
  <Application>Microsoft Macintosh Word</Application>
  <DocSecurity>0</DocSecurity>
  <Lines>13</Lines>
  <Paragraphs>3</Paragraphs>
  <ScaleCrop>false</ScaleCrop>
  <Company/>
  <LinksUpToDate>false</LinksUpToDate>
  <CharactersWithSpaces>1909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1</cp:revision>
  <dcterms:created xsi:type="dcterms:W3CDTF">2020-04-23T19:52:00Z</dcterms:created>
  <dcterms:modified xsi:type="dcterms:W3CDTF">2020-04-23T19:53:00Z</dcterms:modified>
</cp:coreProperties>
</file>